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FCB5F" w14:textId="77777777" w:rsidR="00121747" w:rsidRPr="005D1F6E" w:rsidRDefault="00263890" w:rsidP="00CB29F0">
      <w:pPr>
        <w:jc w:val="center"/>
        <w:rPr>
          <w:b/>
          <w:bCs/>
          <w:sz w:val="36"/>
          <w:szCs w:val="36"/>
        </w:rPr>
      </w:pPr>
      <w:r w:rsidRPr="005D1F6E">
        <w:rPr>
          <w:b/>
          <w:bCs/>
          <w:sz w:val="36"/>
          <w:szCs w:val="36"/>
        </w:rPr>
        <w:t xml:space="preserve">CallTek </w:t>
      </w:r>
      <w:r w:rsidR="00CB29F0" w:rsidRPr="005D1F6E">
        <w:rPr>
          <w:b/>
          <w:bCs/>
          <w:sz w:val="36"/>
          <w:szCs w:val="36"/>
        </w:rPr>
        <w:t>Engineering Request</w:t>
      </w:r>
    </w:p>
    <w:tbl>
      <w:tblPr>
        <w:tblStyle w:val="TableGrid"/>
        <w:tblW w:w="10890" w:type="dxa"/>
        <w:tblInd w:w="-702" w:type="dxa"/>
        <w:tblLook w:val="04A0" w:firstRow="1" w:lastRow="0" w:firstColumn="1" w:lastColumn="0" w:noHBand="0" w:noVBand="1"/>
      </w:tblPr>
      <w:tblGrid>
        <w:gridCol w:w="1710"/>
        <w:gridCol w:w="4207"/>
        <w:gridCol w:w="2273"/>
        <w:gridCol w:w="2700"/>
      </w:tblGrid>
      <w:tr w:rsidR="00DC1B86" w:rsidRPr="00DC1B86" w14:paraId="0469D95E" w14:textId="77777777" w:rsidTr="001A6E48">
        <w:tc>
          <w:tcPr>
            <w:tcW w:w="1710" w:type="dxa"/>
          </w:tcPr>
          <w:p w14:paraId="3D79B3C9" w14:textId="77777777" w:rsidR="00CB29F0" w:rsidRPr="00DC1B86" w:rsidRDefault="00CB29F0" w:rsidP="00777973">
            <w:r w:rsidRPr="00DC1B86">
              <w:t>System Type</w:t>
            </w:r>
          </w:p>
        </w:tc>
        <w:tc>
          <w:tcPr>
            <w:tcW w:w="4207" w:type="dxa"/>
          </w:tcPr>
          <w:p w14:paraId="00F2E94F" w14:textId="1C88E48B" w:rsidR="00CB29F0" w:rsidRPr="00DC1B86" w:rsidRDefault="004D0003" w:rsidP="002323D5">
            <w:proofErr w:type="spellStart"/>
            <w:r>
              <w:t>QIS</w:t>
            </w:r>
            <w:r w:rsidR="00FC51D9">
              <w:t>_</w:t>
            </w:r>
            <w:r w:rsidR="00080035">
              <w:t>External_Management_Dashboard</w:t>
            </w:r>
            <w:proofErr w:type="spellEnd"/>
          </w:p>
        </w:tc>
        <w:tc>
          <w:tcPr>
            <w:tcW w:w="2273" w:type="dxa"/>
          </w:tcPr>
          <w:p w14:paraId="01ED3386" w14:textId="77777777" w:rsidR="00CB29F0" w:rsidRPr="00DC1B86" w:rsidRDefault="00CB29F0" w:rsidP="00777973">
            <w:r w:rsidRPr="00DC1B86">
              <w:t>Name of Requester</w:t>
            </w:r>
          </w:p>
        </w:tc>
        <w:tc>
          <w:tcPr>
            <w:tcW w:w="2700" w:type="dxa"/>
          </w:tcPr>
          <w:p w14:paraId="03DE5B86" w14:textId="65F83FC8" w:rsidR="00CB29F0" w:rsidRPr="00DC1B86" w:rsidRDefault="00F07583" w:rsidP="00777973">
            <w:r>
              <w:t>Lance</w:t>
            </w:r>
          </w:p>
        </w:tc>
      </w:tr>
      <w:tr w:rsidR="00DC1B86" w:rsidRPr="00DC1B86" w14:paraId="6FE7C0E2" w14:textId="77777777" w:rsidTr="001A6E48">
        <w:trPr>
          <w:trHeight w:val="80"/>
        </w:trPr>
        <w:tc>
          <w:tcPr>
            <w:tcW w:w="1710" w:type="dxa"/>
          </w:tcPr>
          <w:p w14:paraId="6BC4A064" w14:textId="77777777" w:rsidR="00CB29F0" w:rsidRPr="00DC1B86" w:rsidRDefault="00CB29F0" w:rsidP="00777973">
            <w:r w:rsidRPr="00DC1B86">
              <w:t>Request Date</w:t>
            </w:r>
          </w:p>
        </w:tc>
        <w:tc>
          <w:tcPr>
            <w:tcW w:w="4207" w:type="dxa"/>
          </w:tcPr>
          <w:p w14:paraId="714A1ABD" w14:textId="58638CD0" w:rsidR="00CB29F0" w:rsidRPr="00DC1B86" w:rsidRDefault="00702580" w:rsidP="00777973">
            <w:r>
              <w:t>Dec 20</w:t>
            </w:r>
            <w:r w:rsidR="00C65340">
              <w:t>, 2024</w:t>
            </w:r>
          </w:p>
        </w:tc>
        <w:tc>
          <w:tcPr>
            <w:tcW w:w="2273" w:type="dxa"/>
          </w:tcPr>
          <w:p w14:paraId="42F0BE45" w14:textId="331C3932" w:rsidR="00CB29F0" w:rsidRPr="00DC1B86" w:rsidRDefault="00CB29F0" w:rsidP="00777973">
            <w:r w:rsidRPr="00DC1B86">
              <w:t xml:space="preserve">Name </w:t>
            </w:r>
            <w:r w:rsidR="00FC51D9" w:rsidRPr="00DC1B86">
              <w:t>of Engineer</w:t>
            </w:r>
          </w:p>
        </w:tc>
        <w:tc>
          <w:tcPr>
            <w:tcW w:w="2700" w:type="dxa"/>
          </w:tcPr>
          <w:p w14:paraId="28C02F6A" w14:textId="7FB3D2CA" w:rsidR="00CB29F0" w:rsidRPr="00DC1B86" w:rsidRDefault="00CB29F0" w:rsidP="00777973"/>
        </w:tc>
      </w:tr>
      <w:tr w:rsidR="00DC1B86" w:rsidRPr="00DC1B86" w14:paraId="28EE25A9" w14:textId="77777777" w:rsidTr="001A6E48">
        <w:tc>
          <w:tcPr>
            <w:tcW w:w="1710" w:type="dxa"/>
          </w:tcPr>
          <w:p w14:paraId="28DF93F7" w14:textId="77777777" w:rsidR="00CB29F0" w:rsidRPr="00DC1B86" w:rsidRDefault="00CB29F0" w:rsidP="00777973">
            <w:r w:rsidRPr="00DC1B86">
              <w:t>Approved by</w:t>
            </w:r>
          </w:p>
        </w:tc>
        <w:tc>
          <w:tcPr>
            <w:tcW w:w="4207" w:type="dxa"/>
          </w:tcPr>
          <w:p w14:paraId="243C39EF" w14:textId="77777777" w:rsidR="00CB29F0" w:rsidRPr="00DC1B86" w:rsidRDefault="00CB29F0" w:rsidP="00777973"/>
        </w:tc>
        <w:tc>
          <w:tcPr>
            <w:tcW w:w="2273" w:type="dxa"/>
          </w:tcPr>
          <w:p w14:paraId="35873913" w14:textId="77777777" w:rsidR="00CB29F0" w:rsidRPr="00DC1B86" w:rsidRDefault="001A6E48" w:rsidP="00777973">
            <w:r w:rsidRPr="00DC1B86">
              <w:t>Estimated Completion</w:t>
            </w:r>
          </w:p>
        </w:tc>
        <w:tc>
          <w:tcPr>
            <w:tcW w:w="2700" w:type="dxa"/>
          </w:tcPr>
          <w:p w14:paraId="1FA57109" w14:textId="77777777" w:rsidR="00CB29F0" w:rsidRPr="00DC1B86" w:rsidRDefault="00CB29F0" w:rsidP="00820795"/>
        </w:tc>
      </w:tr>
      <w:tr w:rsidR="00DC1B86" w:rsidRPr="00DC1B86" w14:paraId="13079CF5" w14:textId="77777777" w:rsidTr="001A6E48">
        <w:tc>
          <w:tcPr>
            <w:tcW w:w="1710" w:type="dxa"/>
          </w:tcPr>
          <w:p w14:paraId="5327917F" w14:textId="77777777" w:rsidR="001A6E48" w:rsidRPr="00DC1B86" w:rsidRDefault="001A6E48" w:rsidP="001A6E48">
            <w:r w:rsidRPr="00DC1B86">
              <w:t>Approval Date</w:t>
            </w:r>
          </w:p>
        </w:tc>
        <w:tc>
          <w:tcPr>
            <w:tcW w:w="4207" w:type="dxa"/>
          </w:tcPr>
          <w:p w14:paraId="30058B75" w14:textId="77777777" w:rsidR="001A6E48" w:rsidRPr="00DC1B86" w:rsidRDefault="001A6E48" w:rsidP="001A6E48"/>
        </w:tc>
        <w:tc>
          <w:tcPr>
            <w:tcW w:w="2273" w:type="dxa"/>
          </w:tcPr>
          <w:p w14:paraId="5FC3C492" w14:textId="77777777" w:rsidR="001A6E48" w:rsidRPr="00DC1B86" w:rsidRDefault="001A6E48" w:rsidP="001A6E48"/>
        </w:tc>
        <w:tc>
          <w:tcPr>
            <w:tcW w:w="2700" w:type="dxa"/>
          </w:tcPr>
          <w:p w14:paraId="7458F04D" w14:textId="77777777" w:rsidR="001A6E48" w:rsidRPr="00DC1B86" w:rsidRDefault="001A6E48" w:rsidP="001A6E48"/>
        </w:tc>
      </w:tr>
    </w:tbl>
    <w:p w14:paraId="261D1489" w14:textId="77777777" w:rsidR="00CB29F0" w:rsidRPr="00DC1B86" w:rsidRDefault="00CB29F0"/>
    <w:tbl>
      <w:tblPr>
        <w:tblStyle w:val="TableGrid"/>
        <w:tblW w:w="10890" w:type="dxa"/>
        <w:tblInd w:w="-702" w:type="dxa"/>
        <w:tblLook w:val="04A0" w:firstRow="1" w:lastRow="0" w:firstColumn="1" w:lastColumn="0" w:noHBand="0" w:noVBand="1"/>
      </w:tblPr>
      <w:tblGrid>
        <w:gridCol w:w="1557"/>
        <w:gridCol w:w="9576"/>
      </w:tblGrid>
      <w:tr w:rsidR="00DC1B86" w:rsidRPr="00DC1B86" w14:paraId="43EF9EBB" w14:textId="77777777" w:rsidTr="00C14E32">
        <w:tc>
          <w:tcPr>
            <w:tcW w:w="1687" w:type="dxa"/>
          </w:tcPr>
          <w:p w14:paraId="44A981B8" w14:textId="77777777" w:rsidR="0025783F" w:rsidRPr="00DC1B86" w:rsidRDefault="00CB29F0" w:rsidP="0025783F">
            <w:pPr>
              <w:rPr>
                <w:b/>
                <w:sz w:val="24"/>
                <w:szCs w:val="24"/>
              </w:rPr>
            </w:pPr>
            <w:r w:rsidRPr="00DC1B86">
              <w:rPr>
                <w:b/>
                <w:sz w:val="24"/>
                <w:szCs w:val="24"/>
              </w:rPr>
              <w:t>Task</w:t>
            </w:r>
          </w:p>
        </w:tc>
        <w:tc>
          <w:tcPr>
            <w:tcW w:w="9203" w:type="dxa"/>
          </w:tcPr>
          <w:p w14:paraId="35E2414B" w14:textId="77777777" w:rsidR="0025783F" w:rsidRPr="00DC1B86" w:rsidRDefault="0025783F" w:rsidP="0025783F">
            <w:pPr>
              <w:rPr>
                <w:b/>
                <w:sz w:val="24"/>
                <w:szCs w:val="24"/>
              </w:rPr>
            </w:pPr>
          </w:p>
        </w:tc>
      </w:tr>
      <w:tr w:rsidR="00DC1B86" w:rsidRPr="00DC1B86" w14:paraId="4B5D505D" w14:textId="77777777" w:rsidTr="00C14E32">
        <w:tc>
          <w:tcPr>
            <w:tcW w:w="1687" w:type="dxa"/>
          </w:tcPr>
          <w:p w14:paraId="5AA94685" w14:textId="77777777" w:rsidR="0025783F" w:rsidRPr="00DC1B86" w:rsidRDefault="0025783F" w:rsidP="0025783F">
            <w:pPr>
              <w:rPr>
                <w:b/>
                <w:sz w:val="24"/>
                <w:szCs w:val="24"/>
              </w:rPr>
            </w:pPr>
          </w:p>
          <w:p w14:paraId="2B034D4F" w14:textId="77777777" w:rsidR="00782E67" w:rsidRPr="00DC1B86" w:rsidRDefault="00D41454" w:rsidP="0025783F">
            <w:pPr>
              <w:rPr>
                <w:b/>
                <w:sz w:val="24"/>
                <w:szCs w:val="24"/>
              </w:rPr>
            </w:pPr>
            <w:r w:rsidRPr="00DC1B86">
              <w:rPr>
                <w:b/>
                <w:sz w:val="24"/>
                <w:szCs w:val="24"/>
              </w:rPr>
              <w:t>Identified Issue</w:t>
            </w:r>
            <w:r w:rsidR="00121747" w:rsidRPr="00DC1B86">
              <w:rPr>
                <w:b/>
                <w:sz w:val="24"/>
                <w:szCs w:val="24"/>
              </w:rPr>
              <w:t xml:space="preserve"> or Feature request</w:t>
            </w:r>
          </w:p>
        </w:tc>
        <w:tc>
          <w:tcPr>
            <w:tcW w:w="9203" w:type="dxa"/>
          </w:tcPr>
          <w:p w14:paraId="38B9A63E" w14:textId="77777777" w:rsidR="00E766A3" w:rsidRPr="00DC1B86" w:rsidRDefault="00E766A3" w:rsidP="00E766A3">
            <w:pPr>
              <w:rPr>
                <w:rFonts w:ascii="Verdana" w:hAnsi="Verdana"/>
                <w:sz w:val="20"/>
              </w:rPr>
            </w:pPr>
          </w:p>
          <w:p w14:paraId="736EA64E" w14:textId="2CA38BFF" w:rsidR="00361FFE" w:rsidRDefault="00361FFE" w:rsidP="00C14E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Client should have access to Management Dashboard in External QIS</w:t>
            </w:r>
          </w:p>
          <w:p w14:paraId="3D0BDA75" w14:textId="77777777" w:rsidR="00361FFE" w:rsidRDefault="00361FFE" w:rsidP="00C14E32">
            <w:pPr>
              <w:rPr>
                <w:b/>
                <w:sz w:val="24"/>
                <w:szCs w:val="24"/>
              </w:rPr>
            </w:pPr>
          </w:p>
          <w:p w14:paraId="4D7C73CB" w14:textId="27EA6202" w:rsidR="00361FFE" w:rsidRPr="00DC1B86" w:rsidRDefault="00361FFE" w:rsidP="00361F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5BEB7CC" wp14:editId="7AEF92E8">
                  <wp:extent cx="4320000" cy="1850400"/>
                  <wp:effectExtent l="0" t="0" r="4445" b="0"/>
                  <wp:docPr id="20766886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668865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0" cy="185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006EF2" w14:textId="7A41EE02" w:rsidR="008B2696" w:rsidRDefault="00361FFE" w:rsidP="00361FF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Link: </w:t>
            </w:r>
            <w:hyperlink r:id="rId8" w:history="1">
              <w:r w:rsidRPr="003A0688">
                <w:rPr>
                  <w:rStyle w:val="Hyperlink"/>
                  <w:rFonts w:ascii="Calibri" w:hAnsi="Calibri" w:cs="Calibri"/>
                </w:rPr>
                <w:t>https://qis.calltekcenter.com:8443/QIS/management/</w:t>
              </w:r>
            </w:hyperlink>
          </w:p>
          <w:p w14:paraId="113967BF" w14:textId="77777777" w:rsidR="00361FFE" w:rsidRDefault="00361FFE" w:rsidP="00361FFE">
            <w:pPr>
              <w:rPr>
                <w:rFonts w:ascii="Calibri" w:hAnsi="Calibri" w:cs="Calibri"/>
              </w:rPr>
            </w:pPr>
          </w:p>
          <w:p w14:paraId="4D0250FB" w14:textId="65C2169A" w:rsidR="00361FFE" w:rsidRPr="00361FFE" w:rsidRDefault="00361FFE" w:rsidP="00550EEE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361FFE">
              <w:rPr>
                <w:rFonts w:ascii="Calibri" w:hAnsi="Calibri" w:cs="Calibri"/>
              </w:rPr>
              <w:t>Current option available for client access.</w:t>
            </w:r>
          </w:p>
          <w:p w14:paraId="66634B8D" w14:textId="77777777" w:rsidR="00361FFE" w:rsidRDefault="00361FFE" w:rsidP="00361FFE">
            <w:pPr>
              <w:rPr>
                <w:rFonts w:ascii="Calibri" w:hAnsi="Calibri" w:cs="Calibri"/>
              </w:rPr>
            </w:pPr>
          </w:p>
          <w:p w14:paraId="2C28E504" w14:textId="366EE626" w:rsidR="00361FFE" w:rsidRPr="00361FFE" w:rsidRDefault="00361FFE" w:rsidP="00361FFE">
            <w:pPr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578013A6" wp14:editId="677EAAF5">
                  <wp:extent cx="5943600" cy="1286510"/>
                  <wp:effectExtent l="0" t="0" r="0" b="8890"/>
                  <wp:docPr id="1922083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08389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286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07776F" w14:textId="77777777" w:rsidR="00BF21D4" w:rsidRPr="00DC1B86" w:rsidRDefault="00BF21D4" w:rsidP="00C14E32">
            <w:pPr>
              <w:rPr>
                <w:rFonts w:ascii="Calibri" w:hAnsi="Calibri" w:cs="Calibri"/>
              </w:rPr>
            </w:pPr>
          </w:p>
          <w:p w14:paraId="5F10A21C" w14:textId="643922F4" w:rsidR="00A76E2F" w:rsidRDefault="00361FFE" w:rsidP="00550EEE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Add link in Vendor Level user access in QIS to open or redirect to the Management Dashboard that will only allow to view agents</w:t>
            </w:r>
            <w:r w:rsidR="00550EEE">
              <w:rPr>
                <w:rFonts w:ascii="Calibri" w:hAnsi="Calibri" w:cs="Calibri"/>
              </w:rPr>
              <w:t>.</w:t>
            </w:r>
          </w:p>
          <w:p w14:paraId="143695A3" w14:textId="5C133432" w:rsidR="00550EEE" w:rsidRDefault="00550EEE" w:rsidP="00550EEE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Access should only be limited to their own account. For this case, it’s for Pinnacle.</w:t>
            </w:r>
          </w:p>
          <w:p w14:paraId="3DBEC418" w14:textId="50D4986E" w:rsidR="00550EEE" w:rsidRDefault="00550EEE" w:rsidP="00550EEE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List of users to have access to the said link:</w:t>
            </w:r>
          </w:p>
          <w:p w14:paraId="600BBE6D" w14:textId="77777777" w:rsidR="00550EEE" w:rsidRDefault="00550EEE" w:rsidP="00550EEE">
            <w:pPr>
              <w:pStyle w:val="ListParagraph"/>
              <w:numPr>
                <w:ilvl w:val="1"/>
                <w:numId w:val="13"/>
              </w:numPr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lang w:val="en-US"/>
              </w:rPr>
              <w:t xml:space="preserve">Amy Hannesson </w:t>
            </w:r>
            <w:hyperlink r:id="rId10" w:history="1">
              <w:r>
                <w:rPr>
                  <w:rStyle w:val="Hyperlink"/>
                  <w:rFonts w:ascii="Calibri" w:eastAsia="Times New Roman" w:hAnsi="Calibri" w:cs="Calibri"/>
                  <w:lang w:val="en-US"/>
                </w:rPr>
                <w:t>ahannesson@pinn360.com</w:t>
              </w:r>
            </w:hyperlink>
          </w:p>
          <w:p w14:paraId="3D954266" w14:textId="77777777" w:rsidR="00550EEE" w:rsidRDefault="00550EEE" w:rsidP="00550EEE">
            <w:pPr>
              <w:pStyle w:val="ListParagraph"/>
              <w:numPr>
                <w:ilvl w:val="1"/>
                <w:numId w:val="13"/>
              </w:numPr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lang w:val="en-US"/>
              </w:rPr>
              <w:t xml:space="preserve">Thomas Hawkins </w:t>
            </w:r>
            <w:hyperlink r:id="rId11" w:history="1">
              <w:r>
                <w:rPr>
                  <w:rStyle w:val="Hyperlink"/>
                  <w:rFonts w:ascii="Calibri" w:eastAsia="Times New Roman" w:hAnsi="Calibri" w:cs="Calibri"/>
                  <w:lang w:val="en-US"/>
                </w:rPr>
                <w:t>thawkins@pinn360.com</w:t>
              </w:r>
            </w:hyperlink>
          </w:p>
          <w:p w14:paraId="222124FD" w14:textId="77777777" w:rsidR="00550EEE" w:rsidRDefault="00550EEE" w:rsidP="00550EEE">
            <w:pPr>
              <w:pStyle w:val="ListParagraph"/>
              <w:numPr>
                <w:ilvl w:val="1"/>
                <w:numId w:val="13"/>
              </w:numPr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lang w:val="en-US"/>
              </w:rPr>
              <w:t xml:space="preserve">Blake Gregg </w:t>
            </w:r>
            <w:hyperlink r:id="rId12" w:history="1">
              <w:r>
                <w:rPr>
                  <w:rStyle w:val="Hyperlink"/>
                  <w:rFonts w:ascii="Calibri" w:eastAsia="Times New Roman" w:hAnsi="Calibri" w:cs="Calibri"/>
                  <w:lang w:val="en-US"/>
                </w:rPr>
                <w:t>bgregg@pinn360.com</w:t>
              </w:r>
            </w:hyperlink>
          </w:p>
          <w:p w14:paraId="6C94C0E5" w14:textId="77777777" w:rsidR="00550EEE" w:rsidRDefault="00550EEE" w:rsidP="00550EEE">
            <w:pPr>
              <w:pStyle w:val="ListParagraph"/>
              <w:numPr>
                <w:ilvl w:val="1"/>
                <w:numId w:val="13"/>
              </w:numPr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lang w:val="en-US"/>
              </w:rPr>
              <w:t xml:space="preserve">James </w:t>
            </w:r>
            <w:r>
              <w:rPr>
                <w:rFonts w:ascii="Calibri" w:eastAsia="Times New Roman" w:hAnsi="Calibri" w:cs="Calibri"/>
              </w:rPr>
              <w:t>Abissin </w:t>
            </w:r>
            <w:hyperlink r:id="rId13" w:history="1">
              <w:r>
                <w:rPr>
                  <w:rStyle w:val="Hyperlink"/>
                  <w:rFonts w:ascii="Calibri" w:eastAsia="Times New Roman" w:hAnsi="Calibri" w:cs="Calibri"/>
                </w:rPr>
                <w:t>jabissin@pinn360.com</w:t>
              </w:r>
            </w:hyperlink>
          </w:p>
          <w:p w14:paraId="57CE8016" w14:textId="77777777" w:rsidR="00D029A4" w:rsidRDefault="00D029A4" w:rsidP="00D029A4">
            <w:pPr>
              <w:rPr>
                <w:sz w:val="24"/>
                <w:szCs w:val="24"/>
              </w:rPr>
            </w:pPr>
          </w:p>
          <w:p w14:paraId="02366EFB" w14:textId="77777777" w:rsidR="00550EEE" w:rsidRDefault="00550EEE" w:rsidP="00D029A4">
            <w:pPr>
              <w:rPr>
                <w:sz w:val="24"/>
                <w:szCs w:val="24"/>
              </w:rPr>
            </w:pPr>
          </w:p>
          <w:p w14:paraId="34CD8468" w14:textId="19C501D4" w:rsidR="00AB178B" w:rsidRPr="00DC1B86" w:rsidRDefault="00AB178B" w:rsidP="00F546E7">
            <w:pPr>
              <w:rPr>
                <w:sz w:val="24"/>
                <w:szCs w:val="24"/>
              </w:rPr>
            </w:pPr>
          </w:p>
        </w:tc>
      </w:tr>
      <w:tr w:rsidR="00DC1B86" w:rsidRPr="00DC1B86" w14:paraId="4EA90B14" w14:textId="77777777" w:rsidTr="00C14E32">
        <w:tc>
          <w:tcPr>
            <w:tcW w:w="1687" w:type="dxa"/>
          </w:tcPr>
          <w:p w14:paraId="55E0DDAB" w14:textId="77777777" w:rsidR="00E04FE2" w:rsidRPr="00DC1B86" w:rsidRDefault="00E04FE2" w:rsidP="0025783F">
            <w:pPr>
              <w:rPr>
                <w:b/>
                <w:sz w:val="24"/>
                <w:szCs w:val="24"/>
              </w:rPr>
            </w:pPr>
          </w:p>
          <w:p w14:paraId="2EA4D9D1" w14:textId="77777777" w:rsidR="0025783F" w:rsidRPr="00DC1B86" w:rsidRDefault="00782E67" w:rsidP="0025783F">
            <w:pPr>
              <w:rPr>
                <w:b/>
                <w:sz w:val="24"/>
                <w:szCs w:val="24"/>
              </w:rPr>
            </w:pPr>
            <w:r w:rsidRPr="00DC1B86">
              <w:rPr>
                <w:b/>
                <w:sz w:val="24"/>
                <w:szCs w:val="24"/>
              </w:rPr>
              <w:t>Goal</w:t>
            </w:r>
          </w:p>
        </w:tc>
        <w:tc>
          <w:tcPr>
            <w:tcW w:w="9203" w:type="dxa"/>
          </w:tcPr>
          <w:p w14:paraId="0544E199" w14:textId="77777777" w:rsidR="00E04FE2" w:rsidRPr="00DC1B86" w:rsidRDefault="00E04FE2" w:rsidP="00334C38">
            <w:pPr>
              <w:rPr>
                <w:sz w:val="24"/>
                <w:szCs w:val="24"/>
              </w:rPr>
            </w:pPr>
          </w:p>
          <w:p w14:paraId="4E9208BC" w14:textId="066F8A57" w:rsidR="00F5310A" w:rsidRDefault="002E02DB" w:rsidP="00C14E32">
            <w:r>
              <w:t>For client</w:t>
            </w:r>
            <w:r w:rsidR="007021EF">
              <w:t>(s)</w:t>
            </w:r>
            <w:r>
              <w:t xml:space="preserve"> to have access to Management Dashboard in QIS to check daily attendance</w:t>
            </w:r>
            <w:r w:rsidR="007021EF">
              <w:t xml:space="preserve">, call count and QA score. </w:t>
            </w:r>
          </w:p>
          <w:p w14:paraId="1E62C840" w14:textId="6A964674" w:rsidR="002E02DB" w:rsidRPr="002E02DB" w:rsidRDefault="002E02DB" w:rsidP="00C14E32"/>
        </w:tc>
      </w:tr>
      <w:tr w:rsidR="00DC1B86" w:rsidRPr="00DC1B86" w14:paraId="3383CE9C" w14:textId="77777777" w:rsidTr="00C14E32">
        <w:tc>
          <w:tcPr>
            <w:tcW w:w="1687" w:type="dxa"/>
          </w:tcPr>
          <w:p w14:paraId="461AD136" w14:textId="77777777" w:rsidR="0025783F" w:rsidRPr="00DC1B86" w:rsidRDefault="00121747" w:rsidP="0025783F">
            <w:pPr>
              <w:rPr>
                <w:b/>
                <w:sz w:val="24"/>
                <w:szCs w:val="24"/>
              </w:rPr>
            </w:pPr>
            <w:r w:rsidRPr="00DC1B86">
              <w:rPr>
                <w:b/>
                <w:sz w:val="24"/>
                <w:szCs w:val="24"/>
              </w:rPr>
              <w:t>Root Cause and Findings</w:t>
            </w:r>
          </w:p>
        </w:tc>
        <w:tc>
          <w:tcPr>
            <w:tcW w:w="9203" w:type="dxa"/>
          </w:tcPr>
          <w:p w14:paraId="3D2D4463" w14:textId="77777777" w:rsidR="00FA4886" w:rsidRPr="00DC1B86" w:rsidRDefault="00FA4886" w:rsidP="0025783F">
            <w:pPr>
              <w:rPr>
                <w:b/>
                <w:sz w:val="24"/>
                <w:szCs w:val="24"/>
              </w:rPr>
            </w:pPr>
          </w:p>
          <w:p w14:paraId="544B1B22" w14:textId="77777777" w:rsidR="00121747" w:rsidRPr="00DC1B86" w:rsidRDefault="00121747" w:rsidP="0025783F">
            <w:pPr>
              <w:rPr>
                <w:b/>
                <w:sz w:val="24"/>
                <w:szCs w:val="24"/>
              </w:rPr>
            </w:pPr>
          </w:p>
          <w:p w14:paraId="605CB979" w14:textId="77777777" w:rsidR="00121747" w:rsidRPr="00DC1B86" w:rsidRDefault="00121747" w:rsidP="0025783F">
            <w:pPr>
              <w:rPr>
                <w:b/>
                <w:sz w:val="24"/>
                <w:szCs w:val="24"/>
              </w:rPr>
            </w:pPr>
          </w:p>
          <w:p w14:paraId="604433CB" w14:textId="77777777" w:rsidR="00121747" w:rsidRPr="00DC1B86" w:rsidRDefault="00121747" w:rsidP="0025783F">
            <w:pPr>
              <w:rPr>
                <w:b/>
                <w:sz w:val="24"/>
                <w:szCs w:val="24"/>
              </w:rPr>
            </w:pPr>
          </w:p>
        </w:tc>
      </w:tr>
      <w:tr w:rsidR="00DC1B86" w:rsidRPr="00DC1B86" w14:paraId="1F5B9259" w14:textId="77777777" w:rsidTr="00C14E32">
        <w:tc>
          <w:tcPr>
            <w:tcW w:w="1687" w:type="dxa"/>
          </w:tcPr>
          <w:p w14:paraId="629A04AC" w14:textId="77777777" w:rsidR="00782E67" w:rsidRPr="00DC1B86" w:rsidRDefault="00121747" w:rsidP="00777973">
            <w:pPr>
              <w:rPr>
                <w:b/>
                <w:sz w:val="24"/>
                <w:szCs w:val="24"/>
              </w:rPr>
            </w:pPr>
            <w:r w:rsidRPr="00DC1B86">
              <w:rPr>
                <w:b/>
                <w:sz w:val="24"/>
                <w:szCs w:val="24"/>
              </w:rPr>
              <w:t>Fix implemented</w:t>
            </w:r>
          </w:p>
        </w:tc>
        <w:tc>
          <w:tcPr>
            <w:tcW w:w="9203" w:type="dxa"/>
          </w:tcPr>
          <w:p w14:paraId="49B217B2" w14:textId="77777777" w:rsidR="00121747" w:rsidRPr="00DC1B86" w:rsidRDefault="00121747" w:rsidP="0025783F"/>
          <w:p w14:paraId="5043E001" w14:textId="77777777" w:rsidR="00121747" w:rsidRPr="00DC1B86" w:rsidRDefault="00121747" w:rsidP="0025783F"/>
          <w:p w14:paraId="56F5661F" w14:textId="77777777" w:rsidR="00121747" w:rsidRPr="00DC1B86" w:rsidRDefault="00121747" w:rsidP="0025783F"/>
        </w:tc>
      </w:tr>
      <w:tr w:rsidR="00DC1B86" w:rsidRPr="00DC1B86" w14:paraId="0012DAE8" w14:textId="77777777" w:rsidTr="00C14E32">
        <w:tc>
          <w:tcPr>
            <w:tcW w:w="1687" w:type="dxa"/>
          </w:tcPr>
          <w:p w14:paraId="170A2711" w14:textId="77777777" w:rsidR="00782E67" w:rsidRPr="00DC1B86" w:rsidRDefault="00121747" w:rsidP="00777973">
            <w:pPr>
              <w:rPr>
                <w:b/>
                <w:sz w:val="24"/>
                <w:szCs w:val="24"/>
              </w:rPr>
            </w:pPr>
            <w:r w:rsidRPr="00DC1B86">
              <w:rPr>
                <w:b/>
                <w:sz w:val="24"/>
                <w:szCs w:val="24"/>
              </w:rPr>
              <w:t>Regression Test Performed</w:t>
            </w:r>
          </w:p>
        </w:tc>
        <w:tc>
          <w:tcPr>
            <w:tcW w:w="9203" w:type="dxa"/>
          </w:tcPr>
          <w:p w14:paraId="7B897CA2" w14:textId="77777777" w:rsidR="00782E67" w:rsidRPr="00DC1B86" w:rsidRDefault="00782E67" w:rsidP="0025783F"/>
          <w:p w14:paraId="647F3B4D" w14:textId="77777777" w:rsidR="00121747" w:rsidRPr="00DC1B86" w:rsidRDefault="00121747" w:rsidP="00A36D21"/>
        </w:tc>
      </w:tr>
      <w:tr w:rsidR="00DC1B86" w:rsidRPr="00DC1B86" w14:paraId="3A73CB9B" w14:textId="77777777" w:rsidTr="00C14E32">
        <w:tc>
          <w:tcPr>
            <w:tcW w:w="1687" w:type="dxa"/>
          </w:tcPr>
          <w:p w14:paraId="6E64B944" w14:textId="77777777" w:rsidR="00782E67" w:rsidRPr="00DC1B86" w:rsidRDefault="00121747" w:rsidP="0025783F">
            <w:pPr>
              <w:rPr>
                <w:b/>
                <w:sz w:val="24"/>
                <w:szCs w:val="24"/>
              </w:rPr>
            </w:pPr>
            <w:r w:rsidRPr="00DC1B86">
              <w:rPr>
                <w:b/>
                <w:sz w:val="24"/>
                <w:szCs w:val="24"/>
              </w:rPr>
              <w:t xml:space="preserve">Side effects of Fix </w:t>
            </w:r>
          </w:p>
        </w:tc>
        <w:tc>
          <w:tcPr>
            <w:tcW w:w="9203" w:type="dxa"/>
          </w:tcPr>
          <w:p w14:paraId="29244E62" w14:textId="77777777" w:rsidR="00782E67" w:rsidRPr="00DC1B86" w:rsidRDefault="00782E67" w:rsidP="0025783F"/>
          <w:p w14:paraId="70DFBD45" w14:textId="77777777" w:rsidR="00121747" w:rsidRPr="00DC1B86" w:rsidRDefault="00121747" w:rsidP="0025783F"/>
          <w:p w14:paraId="526CFEB2" w14:textId="77777777" w:rsidR="00121747" w:rsidRPr="00DC1B86" w:rsidRDefault="00121747" w:rsidP="0025783F"/>
        </w:tc>
      </w:tr>
      <w:tr w:rsidR="00DC1B86" w:rsidRPr="00DC1B86" w14:paraId="60A1E18D" w14:textId="77777777" w:rsidTr="00C14E32">
        <w:tc>
          <w:tcPr>
            <w:tcW w:w="1687" w:type="dxa"/>
          </w:tcPr>
          <w:p w14:paraId="0756C417" w14:textId="77777777" w:rsidR="00782E67" w:rsidRPr="00DC1B86" w:rsidRDefault="00CB29F0" w:rsidP="0025783F">
            <w:pPr>
              <w:rPr>
                <w:b/>
              </w:rPr>
            </w:pPr>
            <w:r w:rsidRPr="00DC1B86">
              <w:rPr>
                <w:b/>
                <w:sz w:val="24"/>
                <w:szCs w:val="24"/>
              </w:rPr>
              <w:t xml:space="preserve">Solution </w:t>
            </w:r>
            <w:r w:rsidR="00121747" w:rsidRPr="00DC1B86">
              <w:rPr>
                <w:b/>
                <w:sz w:val="24"/>
                <w:szCs w:val="24"/>
              </w:rPr>
              <w:t>Acceptor Comments</w:t>
            </w:r>
          </w:p>
        </w:tc>
        <w:tc>
          <w:tcPr>
            <w:tcW w:w="9203" w:type="dxa"/>
          </w:tcPr>
          <w:p w14:paraId="26AD6479" w14:textId="77777777" w:rsidR="00121747" w:rsidRPr="00DC1B86" w:rsidRDefault="00121747" w:rsidP="0025783F"/>
          <w:p w14:paraId="64F43FAF" w14:textId="77777777" w:rsidR="00121747" w:rsidRPr="00DC1B86" w:rsidRDefault="00121747" w:rsidP="0025783F"/>
          <w:p w14:paraId="093C1297" w14:textId="77777777" w:rsidR="00121747" w:rsidRPr="00DC1B86" w:rsidRDefault="00121747" w:rsidP="0025783F"/>
        </w:tc>
      </w:tr>
    </w:tbl>
    <w:p w14:paraId="3D56CEFD" w14:textId="77777777" w:rsidR="00121747" w:rsidRPr="00DC1B86" w:rsidRDefault="00121747" w:rsidP="00CB29F0"/>
    <w:sectPr w:rsidR="00121747" w:rsidRPr="00DC1B86" w:rsidSect="00D84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01A01" w14:textId="77777777" w:rsidR="002A3A42" w:rsidRDefault="002A3A42" w:rsidP="00275C8B">
      <w:pPr>
        <w:spacing w:after="0" w:line="240" w:lineRule="auto"/>
      </w:pPr>
      <w:r>
        <w:separator/>
      </w:r>
    </w:p>
  </w:endnote>
  <w:endnote w:type="continuationSeparator" w:id="0">
    <w:p w14:paraId="5F795A7A" w14:textId="77777777" w:rsidR="002A3A42" w:rsidRDefault="002A3A42" w:rsidP="00275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BBDE2" w14:textId="77777777" w:rsidR="002A3A42" w:rsidRDefault="002A3A42" w:rsidP="00275C8B">
      <w:pPr>
        <w:spacing w:after="0" w:line="240" w:lineRule="auto"/>
      </w:pPr>
      <w:r>
        <w:separator/>
      </w:r>
    </w:p>
  </w:footnote>
  <w:footnote w:type="continuationSeparator" w:id="0">
    <w:p w14:paraId="6A8DAE0E" w14:textId="77777777" w:rsidR="002A3A42" w:rsidRDefault="002A3A42" w:rsidP="00275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7EA4"/>
    <w:multiLevelType w:val="hybridMultilevel"/>
    <w:tmpl w:val="4518FAE0"/>
    <w:lvl w:ilvl="0" w:tplc="CDD05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A2BEC"/>
    <w:multiLevelType w:val="multilevel"/>
    <w:tmpl w:val="8D3EF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CA3648"/>
    <w:multiLevelType w:val="hybridMultilevel"/>
    <w:tmpl w:val="12DE453C"/>
    <w:lvl w:ilvl="0" w:tplc="756E78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134AC"/>
    <w:multiLevelType w:val="hybridMultilevel"/>
    <w:tmpl w:val="3948CB6C"/>
    <w:lvl w:ilvl="0" w:tplc="0F78C3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081E38"/>
    <w:multiLevelType w:val="hybridMultilevel"/>
    <w:tmpl w:val="5CA6E0C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00C63"/>
    <w:multiLevelType w:val="hybridMultilevel"/>
    <w:tmpl w:val="7640F16E"/>
    <w:lvl w:ilvl="0" w:tplc="FF02769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47232"/>
    <w:multiLevelType w:val="hybridMultilevel"/>
    <w:tmpl w:val="247C0DB6"/>
    <w:lvl w:ilvl="0" w:tplc="6A34CA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E4E94"/>
    <w:multiLevelType w:val="hybridMultilevel"/>
    <w:tmpl w:val="1522260A"/>
    <w:lvl w:ilvl="0" w:tplc="0A1A079A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F24DB"/>
    <w:multiLevelType w:val="hybridMultilevel"/>
    <w:tmpl w:val="C562D7C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35E12"/>
    <w:multiLevelType w:val="hybridMultilevel"/>
    <w:tmpl w:val="4BC08354"/>
    <w:lvl w:ilvl="0" w:tplc="6026EE5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3D2F65"/>
    <w:multiLevelType w:val="hybridMultilevel"/>
    <w:tmpl w:val="EF8A016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A28EE"/>
    <w:multiLevelType w:val="hybridMultilevel"/>
    <w:tmpl w:val="3522B47C"/>
    <w:lvl w:ilvl="0" w:tplc="616A785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700511"/>
    <w:multiLevelType w:val="hybridMultilevel"/>
    <w:tmpl w:val="62A4A152"/>
    <w:lvl w:ilvl="0" w:tplc="CB3EAB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522686">
    <w:abstractNumId w:val="7"/>
  </w:num>
  <w:num w:numId="2" w16cid:durableId="1264875358">
    <w:abstractNumId w:val="9"/>
  </w:num>
  <w:num w:numId="3" w16cid:durableId="835342076">
    <w:abstractNumId w:val="5"/>
  </w:num>
  <w:num w:numId="4" w16cid:durableId="1182889309">
    <w:abstractNumId w:val="3"/>
  </w:num>
  <w:num w:numId="5" w16cid:durableId="691764395">
    <w:abstractNumId w:val="0"/>
  </w:num>
  <w:num w:numId="6" w16cid:durableId="1100183386">
    <w:abstractNumId w:val="11"/>
  </w:num>
  <w:num w:numId="7" w16cid:durableId="1409812806">
    <w:abstractNumId w:val="2"/>
  </w:num>
  <w:num w:numId="8" w16cid:durableId="1761365672">
    <w:abstractNumId w:val="12"/>
  </w:num>
  <w:num w:numId="9" w16cid:durableId="1589343100">
    <w:abstractNumId w:val="6"/>
  </w:num>
  <w:num w:numId="10" w16cid:durableId="788279383">
    <w:abstractNumId w:val="4"/>
  </w:num>
  <w:num w:numId="11" w16cid:durableId="1348167378">
    <w:abstractNumId w:val="10"/>
  </w:num>
  <w:num w:numId="12" w16cid:durableId="2347055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38983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xMDczNjAwNTI1MDFU0lEKTi0uzszPAykwrgUAPk2qTSwAAAA="/>
  </w:docVars>
  <w:rsids>
    <w:rsidRoot w:val="00C108BB"/>
    <w:rsid w:val="0003459E"/>
    <w:rsid w:val="00080035"/>
    <w:rsid w:val="000A354C"/>
    <w:rsid w:val="000C6D74"/>
    <w:rsid w:val="000E3FD2"/>
    <w:rsid w:val="00103272"/>
    <w:rsid w:val="0012140B"/>
    <w:rsid w:val="00121747"/>
    <w:rsid w:val="00162EA3"/>
    <w:rsid w:val="001A6E48"/>
    <w:rsid w:val="001A76B8"/>
    <w:rsid w:val="001B2905"/>
    <w:rsid w:val="002116D8"/>
    <w:rsid w:val="0022130E"/>
    <w:rsid w:val="002263BD"/>
    <w:rsid w:val="002323D5"/>
    <w:rsid w:val="00234300"/>
    <w:rsid w:val="00234559"/>
    <w:rsid w:val="0025783F"/>
    <w:rsid w:val="00263890"/>
    <w:rsid w:val="00275C8B"/>
    <w:rsid w:val="002A3A42"/>
    <w:rsid w:val="002D039F"/>
    <w:rsid w:val="002E02DB"/>
    <w:rsid w:val="00334C38"/>
    <w:rsid w:val="00337684"/>
    <w:rsid w:val="003436AB"/>
    <w:rsid w:val="00361FFE"/>
    <w:rsid w:val="003F4A09"/>
    <w:rsid w:val="00416DC5"/>
    <w:rsid w:val="004208FF"/>
    <w:rsid w:val="00420EE0"/>
    <w:rsid w:val="00461790"/>
    <w:rsid w:val="00475B8D"/>
    <w:rsid w:val="004D0003"/>
    <w:rsid w:val="004F4287"/>
    <w:rsid w:val="00501EC8"/>
    <w:rsid w:val="0052125B"/>
    <w:rsid w:val="00521300"/>
    <w:rsid w:val="00550EEE"/>
    <w:rsid w:val="00561049"/>
    <w:rsid w:val="00587EBD"/>
    <w:rsid w:val="005B268F"/>
    <w:rsid w:val="005D1F6E"/>
    <w:rsid w:val="005E3AA8"/>
    <w:rsid w:val="005E7917"/>
    <w:rsid w:val="006172EE"/>
    <w:rsid w:val="0061758F"/>
    <w:rsid w:val="00624D8C"/>
    <w:rsid w:val="006276CC"/>
    <w:rsid w:val="006A26DC"/>
    <w:rsid w:val="006C70EA"/>
    <w:rsid w:val="006F2328"/>
    <w:rsid w:val="007021EF"/>
    <w:rsid w:val="00702580"/>
    <w:rsid w:val="0072657A"/>
    <w:rsid w:val="007406D6"/>
    <w:rsid w:val="0076415A"/>
    <w:rsid w:val="00782E67"/>
    <w:rsid w:val="007A7CF0"/>
    <w:rsid w:val="00820795"/>
    <w:rsid w:val="00820B52"/>
    <w:rsid w:val="00852EF1"/>
    <w:rsid w:val="00863DCD"/>
    <w:rsid w:val="00866542"/>
    <w:rsid w:val="0088278D"/>
    <w:rsid w:val="008B2696"/>
    <w:rsid w:val="009D6603"/>
    <w:rsid w:val="00A10AD2"/>
    <w:rsid w:val="00A36D21"/>
    <w:rsid w:val="00A541C4"/>
    <w:rsid w:val="00A56981"/>
    <w:rsid w:val="00A61E3E"/>
    <w:rsid w:val="00A76E2F"/>
    <w:rsid w:val="00AB178B"/>
    <w:rsid w:val="00B2255B"/>
    <w:rsid w:val="00B51F82"/>
    <w:rsid w:val="00BB0B02"/>
    <w:rsid w:val="00BB7E43"/>
    <w:rsid w:val="00BF21D4"/>
    <w:rsid w:val="00C108BB"/>
    <w:rsid w:val="00C14E32"/>
    <w:rsid w:val="00C65340"/>
    <w:rsid w:val="00CA1FBD"/>
    <w:rsid w:val="00CB29F0"/>
    <w:rsid w:val="00D029A4"/>
    <w:rsid w:val="00D36F6A"/>
    <w:rsid w:val="00D41454"/>
    <w:rsid w:val="00D83CDA"/>
    <w:rsid w:val="00D8428A"/>
    <w:rsid w:val="00DC1B86"/>
    <w:rsid w:val="00DD1AEF"/>
    <w:rsid w:val="00DF3B51"/>
    <w:rsid w:val="00E04B2F"/>
    <w:rsid w:val="00E04FE2"/>
    <w:rsid w:val="00E10B79"/>
    <w:rsid w:val="00E234A7"/>
    <w:rsid w:val="00E766A3"/>
    <w:rsid w:val="00E805EF"/>
    <w:rsid w:val="00ED2AF7"/>
    <w:rsid w:val="00ED7477"/>
    <w:rsid w:val="00EE39CB"/>
    <w:rsid w:val="00EF459F"/>
    <w:rsid w:val="00F07583"/>
    <w:rsid w:val="00F15950"/>
    <w:rsid w:val="00F45774"/>
    <w:rsid w:val="00F5310A"/>
    <w:rsid w:val="00F546E7"/>
    <w:rsid w:val="00FA4886"/>
    <w:rsid w:val="00FC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40397"/>
  <w15:docId w15:val="{25A22982-C7F7-443A-8A33-6016D0E1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6A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8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766A3"/>
    <w:pPr>
      <w:spacing w:after="0" w:line="240" w:lineRule="auto"/>
      <w:ind w:left="720"/>
    </w:pPr>
    <w:rPr>
      <w:lang w:val="en-PH"/>
    </w:rPr>
  </w:style>
  <w:style w:type="character" w:styleId="Hyperlink">
    <w:name w:val="Hyperlink"/>
    <w:basedOn w:val="DefaultParagraphFont"/>
    <w:uiPriority w:val="99"/>
    <w:unhideWhenUsed/>
    <w:rsid w:val="002343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5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C8B"/>
  </w:style>
  <w:style w:type="paragraph" w:styleId="Footer">
    <w:name w:val="footer"/>
    <w:basedOn w:val="Normal"/>
    <w:link w:val="FooterChar"/>
    <w:uiPriority w:val="99"/>
    <w:unhideWhenUsed/>
    <w:rsid w:val="00275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C8B"/>
  </w:style>
  <w:style w:type="character" w:styleId="UnresolvedMention">
    <w:name w:val="Unresolved Mention"/>
    <w:basedOn w:val="DefaultParagraphFont"/>
    <w:uiPriority w:val="99"/>
    <w:semiHidden/>
    <w:unhideWhenUsed/>
    <w:rsid w:val="00361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is.calltekcenter.com:8443/QIS/management/" TargetMode="External"/><Relationship Id="rId13" Type="http://schemas.openxmlformats.org/officeDocument/2006/relationships/hyperlink" Target="mailto:jabissin@pinn360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bgregg@pinn360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hawkins@pinn360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hannesson@pinn360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tonye</dc:creator>
  <cp:lastModifiedBy>Lance Velasco</cp:lastModifiedBy>
  <cp:revision>4</cp:revision>
  <dcterms:created xsi:type="dcterms:W3CDTF">2024-12-19T20:57:00Z</dcterms:created>
  <dcterms:modified xsi:type="dcterms:W3CDTF">2024-12-20T17:22:00Z</dcterms:modified>
</cp:coreProperties>
</file>